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84" w:rsidRDefault="009906B3" w:rsidP="009906B3">
      <w:pPr>
        <w:jc w:val="center"/>
        <w:rPr>
          <w:b/>
          <w:sz w:val="28"/>
        </w:rPr>
      </w:pPr>
      <w:r w:rsidRPr="009906B3">
        <w:rPr>
          <w:b/>
          <w:sz w:val="28"/>
        </w:rPr>
        <w:t>PROPOZYCJA REGULAMINU WROTKOWISKA</w:t>
      </w:r>
    </w:p>
    <w:p w:rsidR="009906B3" w:rsidRDefault="009906B3" w:rsidP="009906B3">
      <w:pPr>
        <w:pStyle w:val="Bezodstpw"/>
      </w:pPr>
      <w:r>
        <w:t xml:space="preserve">1. Wrotkowisko przeznaczone jest wyłącznie do jazdy na rolkach i wrotkach. </w:t>
      </w:r>
    </w:p>
    <w:p w:rsidR="009906B3" w:rsidRDefault="009906B3" w:rsidP="009906B3">
      <w:pPr>
        <w:pStyle w:val="Bezodstpw"/>
      </w:pPr>
      <w:r>
        <w:t>2. Dzieci do lat 12 mogą korzystać z obiektu wyłącznie za zgodą i w obecności pełnoletniego opiekuna.</w:t>
      </w:r>
    </w:p>
    <w:p w:rsidR="009906B3" w:rsidRDefault="009906B3" w:rsidP="009906B3">
      <w:pPr>
        <w:pStyle w:val="Bezodstpw"/>
      </w:pPr>
      <w:r>
        <w:t>3. Każda osoba korzystająca z wrotkowiska ma obowiązek używania podczas jazdy kasku i kompletu ochraniaczy. Osoba, która decyduje się korzystać z wrotkowiska bez ochraniaczy i kasku, robi to na własną odpowiedzialność.</w:t>
      </w:r>
    </w:p>
    <w:p w:rsidR="009906B3" w:rsidRDefault="009906B3" w:rsidP="009906B3">
      <w:pPr>
        <w:pStyle w:val="Bezodstpw"/>
      </w:pPr>
      <w:r>
        <w:t>4. Osoby, które mają jakiekolwiek przeciwwskazania zdrowotne do korzystania z obiektu lub osoby u których korzystanie z wrotkowiska może w jakikolwiek sposób zaszkodzić ich zdrowiu nie powinny korzystać z obiektu.</w:t>
      </w:r>
    </w:p>
    <w:p w:rsidR="009906B3" w:rsidRDefault="009906B3" w:rsidP="009906B3">
      <w:pPr>
        <w:pStyle w:val="Bezodstpw"/>
      </w:pPr>
      <w:r>
        <w:t>5. Osoby uszkadzające sprzęt lub urządzenia obiektu ponoszą odpowiedzialność materialną za wyrządzone szkody.</w:t>
      </w:r>
    </w:p>
    <w:p w:rsidR="009906B3" w:rsidRDefault="009906B3" w:rsidP="009906B3">
      <w:pPr>
        <w:pStyle w:val="Bezodstpw"/>
      </w:pPr>
      <w:r>
        <w:t>6. Użytkownik zobowiązany jest wypożyczony w obiekcie sprzęt oddać w stanie niepogorszonym w stosunku do stanu w jakim go otrzymał, pracownikowi obiektu w miejscu do tego wyznaczonym bezpośrednio po zakończeniu korzystania z wrotkarni. Użytkownik jest zobowiązany oddać wypożyczony sprzęt w tym samym dniu i miejscu w którym wypożyczył sprzęt.</w:t>
      </w:r>
    </w:p>
    <w:p w:rsidR="009906B3" w:rsidRDefault="009906B3" w:rsidP="009906B3">
      <w:pPr>
        <w:pStyle w:val="Bezodstpw"/>
      </w:pPr>
      <w:r>
        <w:t xml:space="preserve"> 7. Każdy uczestnik zobowiązany jest do bezwzględnego respektowania poleceń obsługi wrotowiska oraz stosowanie się do regulaminu.</w:t>
      </w:r>
    </w:p>
    <w:p w:rsidR="009906B3" w:rsidRDefault="009906B3" w:rsidP="009906B3">
      <w:pPr>
        <w:pStyle w:val="Bezodstpw"/>
      </w:pPr>
      <w:r>
        <w:t xml:space="preserve"> 8. Zasadniczym kierunkiem poruszania jest ruch prawostronny. </w:t>
      </w:r>
    </w:p>
    <w:p w:rsidR="009906B3" w:rsidRDefault="009906B3" w:rsidP="009906B3">
      <w:pPr>
        <w:pStyle w:val="Bezodstpw"/>
      </w:pPr>
      <w:r>
        <w:t>9. Każdy użytkownik jest zobowiązany do wykorzystywania boiska/wrotkowiska tylko zgodnie z ich przeznaczeniem oraz do niezwłocznego powiadomienia administratora o zauważonych ewentualnych uszkodzeniach urządzeń w trosce o zdrowie własne i pozostałych użytkowników.</w:t>
      </w:r>
    </w:p>
    <w:p w:rsidR="009906B3" w:rsidRDefault="009906B3" w:rsidP="009906B3">
      <w:pPr>
        <w:pStyle w:val="Bezodstpw"/>
      </w:pPr>
      <w:r>
        <w:t xml:space="preserve"> 10.Ryzyko związane z amatorskim i wyczynowym uprawianiem sportu ponosi uprawiający, w związku z czym administrator nie ponosi odpowiedzialności za doznane urazy oraz szkody wynikłe z korzystania z wrotkowiska - jako związanymi z ryzykiem sportowym. </w:t>
      </w:r>
    </w:p>
    <w:p w:rsidR="009906B3" w:rsidRDefault="009906B3" w:rsidP="009906B3">
      <w:pPr>
        <w:pStyle w:val="Bezodstpw"/>
      </w:pPr>
      <w:r>
        <w:t xml:space="preserve">11. Wszyscy korzystający z wrotkowiska czynią to na własną odpowiedzialność, a za ewentualne wypadki jakie mogą się zdarzyć podczas jazdy, nie spowodowane zaniedbaniami administratora, odpowiedzialność ponoszą osoby, z winy których wypadek powstał. </w:t>
      </w:r>
    </w:p>
    <w:p w:rsidR="009906B3" w:rsidRDefault="009906B3" w:rsidP="009906B3">
      <w:pPr>
        <w:pStyle w:val="Bezodstpw"/>
      </w:pPr>
      <w:r>
        <w:t>12. W przypadku osób niepełnoletnich odpowiedzialność ponoszą ich prawni opiekunowie.</w:t>
      </w:r>
    </w:p>
    <w:p w:rsidR="009906B3" w:rsidRDefault="009906B3" w:rsidP="009906B3">
      <w:pPr>
        <w:pStyle w:val="Bezodstpw"/>
      </w:pPr>
      <w:r>
        <w:t xml:space="preserve"> 13.Każdy wypadek należy bezwzględnie i natychmiast zgłosić obsłudze boiska/wrotkowiska. </w:t>
      </w:r>
    </w:p>
    <w:p w:rsidR="009906B3" w:rsidRDefault="009906B3" w:rsidP="009906B3">
      <w:pPr>
        <w:pStyle w:val="Bezodstpw"/>
      </w:pPr>
      <w:r>
        <w:t xml:space="preserve">14. Jazda i przebywanie na terenie wrotkowiska osób, znajdujących się pod wpływem alkoholu lub środków odurzających jest zabroniona. </w:t>
      </w:r>
    </w:p>
    <w:p w:rsidR="009906B3" w:rsidRDefault="009906B3" w:rsidP="009906B3">
      <w:pPr>
        <w:pStyle w:val="Bezodstpw"/>
      </w:pPr>
      <w:r>
        <w:t>15. Na terenie wrotkowiska obowiązuje zakaz: o wnoszenia i spożywania na torze artykułów spożywczych. o wnoszenia i spożywania alkoholu i innych środków odurzających, o wnoszenia opakowań szklanych czy innych przedmiotów, które mogą stanowić zagrożenie dla użytkowników, o palenia tytoniu.</w:t>
      </w:r>
    </w:p>
    <w:p w:rsidR="009906B3" w:rsidRPr="009906B3" w:rsidRDefault="009906B3" w:rsidP="009906B3"/>
    <w:sectPr w:rsidR="009906B3" w:rsidRPr="009906B3" w:rsidSect="0081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6B3"/>
    <w:rsid w:val="00815884"/>
    <w:rsid w:val="0099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Faustynka</dc:creator>
  <cp:keywords/>
  <dc:description/>
  <cp:lastModifiedBy>Faustynka</cp:lastModifiedBy>
  <cp:revision>2</cp:revision>
  <dcterms:created xsi:type="dcterms:W3CDTF">2019-09-04T17:55:00Z</dcterms:created>
  <dcterms:modified xsi:type="dcterms:W3CDTF">2019-09-04T18:04:00Z</dcterms:modified>
</cp:coreProperties>
</file>